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FD2" w:rsidRDefault="008F0FD2" w:rsidP="002B72BF">
      <w:pPr>
        <w:spacing w:line="276" w:lineRule="auto"/>
        <w:jc w:val="both"/>
        <w:rPr>
          <w:rFonts w:ascii="Arial" w:hAnsi="Arial" w:cs="Arial"/>
          <w:b/>
          <w:color w:val="000000"/>
          <w:sz w:val="28"/>
          <w:szCs w:val="24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>
            <wp:extent cx="5940425" cy="925664"/>
            <wp:effectExtent l="0" t="0" r="3175" b="8255"/>
            <wp:docPr id="1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25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0FD2" w:rsidRDefault="008F0FD2" w:rsidP="008F0FD2">
      <w:pPr>
        <w:suppressAutoHyphens/>
        <w:spacing w:after="120"/>
        <w:rPr>
          <w:rFonts w:ascii="Arial" w:hAnsi="Arial" w:cs="Arial"/>
          <w:b/>
          <w:sz w:val="28"/>
          <w:szCs w:val="28"/>
        </w:rPr>
      </w:pPr>
    </w:p>
    <w:p w:rsidR="008F0FD2" w:rsidRDefault="008016B8" w:rsidP="008F0FD2">
      <w:pPr>
        <w:suppressAutoHyphens/>
        <w:spacing w:after="12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lang w:val="en-US"/>
        </w:rPr>
        <w:t>11</w:t>
      </w:r>
      <w:r w:rsidR="008F0FD2">
        <w:rPr>
          <w:rFonts w:ascii="Arial" w:hAnsi="Arial" w:cs="Arial"/>
          <w:b/>
          <w:sz w:val="28"/>
          <w:szCs w:val="28"/>
        </w:rPr>
        <w:t xml:space="preserve"> </w:t>
      </w:r>
      <w:r w:rsidR="009C5721">
        <w:rPr>
          <w:rFonts w:ascii="Arial" w:hAnsi="Arial" w:cs="Arial"/>
          <w:b/>
          <w:sz w:val="28"/>
          <w:szCs w:val="28"/>
        </w:rPr>
        <w:t>ноября</w:t>
      </w:r>
      <w:r w:rsidR="008F0FD2">
        <w:rPr>
          <w:rFonts w:ascii="Arial" w:hAnsi="Arial" w:cs="Arial"/>
          <w:b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9 г"/>
        </w:smartTagPr>
        <w:r w:rsidR="008F0FD2">
          <w:rPr>
            <w:rFonts w:ascii="Arial" w:hAnsi="Arial" w:cs="Arial"/>
            <w:b/>
            <w:sz w:val="28"/>
            <w:szCs w:val="28"/>
          </w:rPr>
          <w:t>2019 г</w:t>
        </w:r>
      </w:smartTag>
      <w:r w:rsidR="008F0FD2">
        <w:rPr>
          <w:rFonts w:ascii="Arial" w:hAnsi="Arial" w:cs="Arial"/>
          <w:b/>
          <w:sz w:val="28"/>
          <w:szCs w:val="28"/>
        </w:rPr>
        <w:t>.</w:t>
      </w:r>
    </w:p>
    <w:p w:rsidR="008F0FD2" w:rsidRPr="008F0FD2" w:rsidRDefault="008F0FD2" w:rsidP="008F0FD2">
      <w:pPr>
        <w:suppressAutoHyphens/>
        <w:spacing w:after="12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Пресс-релиз</w:t>
      </w:r>
    </w:p>
    <w:p w:rsidR="008016B8" w:rsidRPr="008016B8" w:rsidRDefault="008016B8" w:rsidP="008016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bookmarkStart w:id="0" w:name="_GoBack"/>
      <w:r w:rsidRPr="008016B8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Живой НГТУ: Студенты НГТУ НЭТИ разработали приложение, которое «оживит» портрет </w:t>
      </w:r>
      <w:proofErr w:type="spellStart"/>
      <w:r w:rsidRPr="008016B8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Лыщинского</w:t>
      </w:r>
      <w:proofErr w:type="spellEnd"/>
      <w:r w:rsidRPr="008016B8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 и другие достопримечательности вуза (</w:t>
      </w:r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видео)</w:t>
      </w:r>
    </w:p>
    <w:bookmarkEnd w:id="0"/>
    <w:p w:rsidR="008016B8" w:rsidRPr="008016B8" w:rsidRDefault="008016B8" w:rsidP="008016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016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 рамках проектной деятельности студенты создали AR-приложение, которое «оживит» вуз. </w:t>
      </w:r>
    </w:p>
    <w:p w:rsidR="008016B8" w:rsidRPr="008016B8" w:rsidRDefault="008016B8" w:rsidP="008016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Дополненная реальность (</w:t>
      </w:r>
      <w:proofErr w:type="spellStart"/>
      <w:r w:rsidRPr="00801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augmented</w:t>
      </w:r>
      <w:proofErr w:type="spellEnd"/>
      <w:r w:rsidRPr="00801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01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reality</w:t>
      </w:r>
      <w:proofErr w:type="spellEnd"/>
      <w:r w:rsidRPr="00801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AR) – это результат введения в поле восприятия любых сенсорных данных с целью дополнения сведений об окружении и улучшения восприятия информации. Цель приложения «Живой НГТУ» – рассказать историю вуза и сделать студенческую жизнь более интерактивной.</w:t>
      </w:r>
    </w:p>
    <w:p w:rsidR="008016B8" w:rsidRPr="008016B8" w:rsidRDefault="008016B8" w:rsidP="008016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«Всё просто, мы смотрим на реальный фрагмент или место через камеру смартфона, на экране появляются виртуальные объекты, с которыми можно по-разному взаимодействовать: крутить, нажимать и так далее», –комментирует руководитель проекта, заведующий кафедрой автоматизированных систем управления Иван Томилов.</w:t>
      </w:r>
    </w:p>
    <w:p w:rsidR="008016B8" w:rsidRPr="008016B8" w:rsidRDefault="008016B8" w:rsidP="008016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НЭТИ у приложения будет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привязка к конкретным локациям.</w:t>
      </w:r>
      <w:r w:rsidRPr="00801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Виртуальный объект, который будет появляться на экране смартфона, когда пользователь подходит к определенному месту, может быть любым. Например, изображение, текстовое сообщение, анимация, видео или 3D объект.</w:t>
      </w:r>
    </w:p>
    <w:p w:rsidR="008016B8" w:rsidRPr="008016B8" w:rsidRDefault="008016B8" w:rsidP="008016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«Сейчас приложение работает с экспозицией в холле 1-го корпуса, там будет всплывать информация: «А знаете ли вы что НЭТИ был переименован в НГТУ в 1992 году?» На втором этаже, где фотографии ректоров, будет появляться информация об их регалиях и заслугах. В переходе к пятому корпусу у нас есть мозаика с изображением профессора Георгия Павловича </w:t>
      </w:r>
      <w:proofErr w:type="spellStart"/>
      <w:r w:rsidRPr="00801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Лыщинского</w:t>
      </w:r>
      <w:proofErr w:type="spellEnd"/>
      <w:r w:rsidRPr="00801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там появляется текст с его высказыванием: «Обучая, мы учимся сами» и анимация: он подмигивает глазом», – рассказывает Иван Томилов.</w:t>
      </w:r>
    </w:p>
    <w:p w:rsidR="008016B8" w:rsidRDefault="008016B8" w:rsidP="008016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«Живой НГТУ» устанавливается на смартфон и выглядит точно так же, как приложение «Камера», но при наведении на экспозицию будут появляться виртуальные фрагменты. </w:t>
      </w:r>
    </w:p>
    <w:p w:rsidR="008016B8" w:rsidRDefault="008016B8" w:rsidP="008016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концу года разработчики планируют запуск приложения в </w:t>
      </w:r>
      <w:proofErr w:type="spellStart"/>
      <w:r w:rsidRPr="00801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Google</w:t>
      </w:r>
      <w:proofErr w:type="spellEnd"/>
      <w:r w:rsidRPr="00801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01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Play</w:t>
      </w:r>
      <w:proofErr w:type="spellEnd"/>
      <w:r w:rsidRPr="00801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Приложение будут регулярно обновлять и дополнять новым контентом.</w:t>
      </w:r>
    </w:p>
    <w:p w:rsidR="008F0FD2" w:rsidRPr="008016B8" w:rsidRDefault="008016B8" w:rsidP="008016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Ссылка на видео: </w:t>
      </w:r>
      <w:hyperlink r:id="rId5" w:history="1">
        <w:r w:rsidRPr="008016B8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https://dropmefiles.com/BKgkI</w:t>
        </w:r>
      </w:hyperlink>
      <w:r w:rsidRPr="008016B8">
        <w:rPr>
          <w:rFonts w:ascii="Arial" w:hAnsi="Arial" w:cs="Arial"/>
          <w:b/>
          <w:sz w:val="28"/>
          <w:szCs w:val="28"/>
        </w:rPr>
        <w:br/>
      </w:r>
      <w:r>
        <w:rPr>
          <w:rFonts w:ascii="Arial" w:hAnsi="Arial" w:cs="Arial"/>
          <w:b/>
          <w:sz w:val="28"/>
        </w:rPr>
        <w:br/>
      </w:r>
      <w:r w:rsidR="008F0FD2">
        <w:rPr>
          <w:rFonts w:ascii="Arial" w:hAnsi="Arial" w:cs="Arial"/>
          <w:b/>
          <w:sz w:val="24"/>
          <w:szCs w:val="24"/>
        </w:rPr>
        <w:t>Для СМИ</w:t>
      </w:r>
    </w:p>
    <w:p w:rsidR="008F0FD2" w:rsidRDefault="008F0FD2" w:rsidP="008F0FD2">
      <w:pPr>
        <w:suppressAutoHyphens/>
        <w:spacing w:after="120" w:line="240" w:lineRule="auto"/>
        <w:rPr>
          <w:rStyle w:val="a4"/>
          <w:rFonts w:ascii="Arial" w:hAnsi="Arial" w:cs="Arial"/>
          <w:sz w:val="24"/>
          <w:szCs w:val="24"/>
        </w:rPr>
      </w:pPr>
      <w:r>
        <w:rPr>
          <w:rStyle w:val="a4"/>
          <w:rFonts w:ascii="Arial" w:hAnsi="Arial" w:cs="Arial"/>
          <w:sz w:val="24"/>
          <w:szCs w:val="24"/>
        </w:rPr>
        <w:t xml:space="preserve">Юрий Лобанов, пресс-секретарь, +7-923-143-50-65, </w:t>
      </w:r>
      <w:hyperlink r:id="rId6" w:history="1">
        <w:r>
          <w:rPr>
            <w:rStyle w:val="a4"/>
            <w:rFonts w:ascii="Arial" w:hAnsi="Arial" w:cs="Arial"/>
            <w:sz w:val="24"/>
            <w:szCs w:val="24"/>
          </w:rPr>
          <w:t>is@nstu.ru</w:t>
        </w:r>
      </w:hyperlink>
    </w:p>
    <w:p w:rsidR="008F0FD2" w:rsidRDefault="008F0FD2" w:rsidP="008F0FD2">
      <w:pPr>
        <w:suppressAutoHyphens/>
        <w:spacing w:after="120" w:line="240" w:lineRule="auto"/>
        <w:rPr>
          <w:rStyle w:val="a4"/>
          <w:rFonts w:ascii="Arial" w:hAnsi="Arial" w:cs="Arial"/>
          <w:sz w:val="24"/>
          <w:szCs w:val="24"/>
        </w:rPr>
      </w:pPr>
      <w:r>
        <w:rPr>
          <w:rStyle w:val="a4"/>
          <w:rFonts w:ascii="Arial" w:hAnsi="Arial" w:cs="Arial"/>
          <w:sz w:val="24"/>
          <w:szCs w:val="24"/>
        </w:rPr>
        <w:t xml:space="preserve">Алина </w:t>
      </w:r>
      <w:proofErr w:type="spellStart"/>
      <w:r>
        <w:rPr>
          <w:rStyle w:val="a4"/>
          <w:rFonts w:ascii="Arial" w:hAnsi="Arial" w:cs="Arial"/>
          <w:sz w:val="24"/>
          <w:szCs w:val="24"/>
        </w:rPr>
        <w:t>Рунц</w:t>
      </w:r>
      <w:proofErr w:type="spellEnd"/>
      <w:r>
        <w:rPr>
          <w:rStyle w:val="a4"/>
          <w:rFonts w:ascii="Arial" w:hAnsi="Arial" w:cs="Arial"/>
          <w:sz w:val="24"/>
          <w:szCs w:val="24"/>
        </w:rPr>
        <w:t xml:space="preserve">, журналист, +7-913-062-49-28, </w:t>
      </w:r>
      <w:hyperlink r:id="rId7" w:history="1">
        <w:r>
          <w:rPr>
            <w:rStyle w:val="a4"/>
            <w:rFonts w:ascii="Arial" w:hAnsi="Arial" w:cs="Arial"/>
            <w:sz w:val="24"/>
            <w:szCs w:val="24"/>
            <w:shd w:val="clear" w:color="auto" w:fill="FFFFFF"/>
          </w:rPr>
          <w:t>derevyagina@corp.nstu.ru</w:t>
        </w:r>
      </w:hyperlink>
    </w:p>
    <w:p w:rsidR="008F0FD2" w:rsidRDefault="008F0FD2" w:rsidP="008F0FD2">
      <w:pPr>
        <w:suppressAutoHyphens/>
        <w:spacing w:after="120" w:line="240" w:lineRule="auto"/>
        <w:rPr>
          <w:rStyle w:val="a4"/>
          <w:rFonts w:ascii="Arial" w:hAnsi="Arial" w:cs="Arial"/>
          <w:color w:val="000000"/>
          <w:sz w:val="24"/>
          <w:szCs w:val="24"/>
        </w:rPr>
      </w:pPr>
      <w:r>
        <w:rPr>
          <w:rStyle w:val="a4"/>
          <w:rFonts w:ascii="Arial" w:hAnsi="Arial" w:cs="Arial"/>
          <w:sz w:val="24"/>
          <w:szCs w:val="24"/>
        </w:rPr>
        <w:t>Руслан Курбанов, корреспондент, +7-913-772-30-</w:t>
      </w:r>
      <w:r>
        <w:rPr>
          <w:rStyle w:val="a4"/>
          <w:rFonts w:ascii="Arial" w:hAnsi="Arial" w:cs="Arial"/>
          <w:color w:val="000000"/>
          <w:sz w:val="24"/>
          <w:szCs w:val="24"/>
        </w:rPr>
        <w:t xml:space="preserve">78, </w:t>
      </w:r>
      <w:hyperlink r:id="rId8" w:history="1">
        <w:r>
          <w:rPr>
            <w:rStyle w:val="a4"/>
            <w:rFonts w:ascii="Arial" w:hAnsi="Arial" w:cs="Arial"/>
            <w:color w:val="000000"/>
            <w:sz w:val="24"/>
            <w:szCs w:val="24"/>
            <w:shd w:val="clear" w:color="auto" w:fill="FFFFFF"/>
          </w:rPr>
          <w:t>kurbanov@corp.nstu.ru</w:t>
        </w:r>
      </w:hyperlink>
    </w:p>
    <w:p w:rsidR="008F0FD2" w:rsidRDefault="008F0FD2" w:rsidP="008F0FD2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</w:t>
      </w:r>
    </w:p>
    <w:tbl>
      <w:tblPr>
        <w:tblW w:w="10103" w:type="dxa"/>
        <w:tblLook w:val="04A0" w:firstRow="1" w:lastRow="0" w:firstColumn="1" w:lastColumn="0" w:noHBand="0" w:noVBand="1"/>
      </w:tblPr>
      <w:tblGrid>
        <w:gridCol w:w="3190"/>
        <w:gridCol w:w="3722"/>
        <w:gridCol w:w="3191"/>
      </w:tblGrid>
      <w:tr w:rsidR="008F0FD2" w:rsidTr="00812869">
        <w:tc>
          <w:tcPr>
            <w:tcW w:w="3190" w:type="dxa"/>
            <w:hideMark/>
          </w:tcPr>
          <w:p w:rsidR="008F0FD2" w:rsidRDefault="008016B8" w:rsidP="00812869">
            <w:pPr>
              <w:pStyle w:val="a5"/>
              <w:rPr>
                <w:rFonts w:ascii="Arial" w:hAnsi="Arial" w:cs="Arial"/>
                <w:sz w:val="20"/>
                <w:szCs w:val="20"/>
                <w:lang w:val="en-US"/>
              </w:rPr>
            </w:pPr>
            <w:hyperlink r:id="rId9" w:history="1">
              <w:r w:rsidR="008F0FD2" w:rsidRPr="001E0682">
                <w:rPr>
                  <w:rFonts w:ascii="Arial" w:hAnsi="Arial" w:cs="Arial"/>
                  <w:sz w:val="20"/>
                  <w:szCs w:val="20"/>
                </w:rPr>
                <w:object w:dxaOrig="240" w:dyaOrig="225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i1025" type="#_x0000_t75" style="width:12pt;height:11.25pt" o:ole="">
                    <v:imagedata r:id="rId10" o:title=""/>
                  </v:shape>
                  <o:OLEObject Type="Embed" ProgID="PBrush" ShapeID="_x0000_i1025" DrawAspect="Content" ObjectID="_1634992860" r:id="rId11"/>
                </w:object>
              </w:r>
            </w:hyperlink>
            <w:r w:rsidR="008F0FD2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hyperlink r:id="rId12" w:history="1">
              <w:r w:rsidR="008F0FD2">
                <w:rPr>
                  <w:rStyle w:val="a4"/>
                  <w:rFonts w:ascii="Arial" w:hAnsi="Arial" w:cs="Arial"/>
                  <w:sz w:val="20"/>
                  <w:szCs w:val="20"/>
                  <w:lang w:val="en-US"/>
                </w:rPr>
                <w:t>twitter.com/</w:t>
              </w:r>
              <w:proofErr w:type="spellStart"/>
              <w:r w:rsidR="008F0FD2">
                <w:rPr>
                  <w:rStyle w:val="a4"/>
                  <w:rFonts w:ascii="Arial" w:hAnsi="Arial" w:cs="Arial"/>
                  <w:sz w:val="20"/>
                  <w:szCs w:val="20"/>
                  <w:lang w:val="en-US"/>
                </w:rPr>
                <w:t>nstu_news</w:t>
              </w:r>
              <w:proofErr w:type="spellEnd"/>
            </w:hyperlink>
          </w:p>
          <w:p w:rsidR="008F0FD2" w:rsidRDefault="008016B8" w:rsidP="00812869">
            <w:pPr>
              <w:pStyle w:val="a5"/>
              <w:rPr>
                <w:rFonts w:ascii="Arial" w:hAnsi="Arial" w:cs="Arial"/>
                <w:sz w:val="20"/>
                <w:szCs w:val="20"/>
                <w:lang w:val="en-US"/>
              </w:rPr>
            </w:pPr>
            <w:hyperlink r:id="rId13" w:history="1">
              <w:r w:rsidR="008F0FD2" w:rsidRPr="001E0682">
                <w:rPr>
                  <w:rFonts w:ascii="Arial" w:hAnsi="Arial" w:cs="Arial"/>
                  <w:sz w:val="20"/>
                  <w:szCs w:val="20"/>
                </w:rPr>
                <w:object w:dxaOrig="240" w:dyaOrig="240">
                  <v:shape id="_x0000_i1026" type="#_x0000_t75" style="width:12pt;height:12pt" o:ole="">
                    <v:imagedata r:id="rId14" o:title=""/>
                  </v:shape>
                  <o:OLEObject Type="Embed" ProgID="PBrush" ShapeID="_x0000_i1026" DrawAspect="Content" ObjectID="_1634992861" r:id="rId15"/>
                </w:object>
              </w:r>
            </w:hyperlink>
            <w:r w:rsidR="008F0FD2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hyperlink r:id="rId16" w:history="1">
              <w:r w:rsidR="008F0FD2">
                <w:rPr>
                  <w:rStyle w:val="a4"/>
                  <w:rFonts w:ascii="Arial" w:hAnsi="Arial" w:cs="Arial"/>
                  <w:sz w:val="20"/>
                  <w:szCs w:val="20"/>
                  <w:lang w:val="en-US"/>
                </w:rPr>
                <w:t>vk.com/</w:t>
              </w:r>
              <w:proofErr w:type="spellStart"/>
              <w:r w:rsidR="008F0FD2">
                <w:rPr>
                  <w:rStyle w:val="a4"/>
                  <w:rFonts w:ascii="Arial" w:hAnsi="Arial" w:cs="Arial"/>
                  <w:sz w:val="20"/>
                  <w:szCs w:val="20"/>
                  <w:lang w:val="en-US"/>
                </w:rPr>
                <w:t>nstu_vk</w:t>
              </w:r>
              <w:proofErr w:type="spellEnd"/>
            </w:hyperlink>
          </w:p>
          <w:p w:rsidR="008F0FD2" w:rsidRDefault="008016B8" w:rsidP="00812869">
            <w:pPr>
              <w:pStyle w:val="a5"/>
              <w:rPr>
                <w:rFonts w:ascii="Arial" w:hAnsi="Arial" w:cs="Arial"/>
                <w:sz w:val="20"/>
                <w:szCs w:val="20"/>
                <w:lang w:val="en-US"/>
              </w:rPr>
            </w:pPr>
            <w:hyperlink r:id="rId17" w:history="1">
              <w:r w:rsidR="008F0FD2" w:rsidRPr="001E0682">
                <w:rPr>
                  <w:rFonts w:ascii="Arial" w:hAnsi="Arial" w:cs="Arial"/>
                  <w:sz w:val="20"/>
                  <w:szCs w:val="20"/>
                </w:rPr>
                <w:object w:dxaOrig="225" w:dyaOrig="225">
                  <v:shape id="_x0000_i1027" type="#_x0000_t75" style="width:11.25pt;height:11.25pt" o:ole="">
                    <v:imagedata r:id="rId18" o:title="" cropbottom="3561f" cropleft="2836f" cropright="4516f"/>
                  </v:shape>
                  <o:OLEObject Type="Embed" ProgID="PBrush" ShapeID="_x0000_i1027" DrawAspect="Content" ObjectID="_1634992862" r:id="rId19"/>
                </w:object>
              </w:r>
            </w:hyperlink>
            <w:r w:rsidR="008F0FD2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hyperlink r:id="rId20" w:history="1">
              <w:r w:rsidR="008F0FD2">
                <w:rPr>
                  <w:rStyle w:val="a4"/>
                  <w:rFonts w:ascii="Arial" w:hAnsi="Arial" w:cs="Arial"/>
                  <w:sz w:val="20"/>
                  <w:szCs w:val="20"/>
                  <w:lang w:val="en-US"/>
                </w:rPr>
                <w:t>facebook.com/</w:t>
              </w:r>
              <w:proofErr w:type="spellStart"/>
              <w:r w:rsidR="008F0FD2">
                <w:rPr>
                  <w:rStyle w:val="a4"/>
                  <w:rFonts w:ascii="Arial" w:hAnsi="Arial" w:cs="Arial"/>
                  <w:sz w:val="20"/>
                  <w:szCs w:val="20"/>
                  <w:lang w:val="en-US"/>
                </w:rPr>
                <w:t>nstunovosti</w:t>
              </w:r>
              <w:proofErr w:type="spellEnd"/>
            </w:hyperlink>
          </w:p>
        </w:tc>
        <w:tc>
          <w:tcPr>
            <w:tcW w:w="3722" w:type="dxa"/>
            <w:hideMark/>
          </w:tcPr>
          <w:p w:rsidR="008F0FD2" w:rsidRDefault="008F0FD2" w:rsidP="00812869">
            <w:pPr>
              <w:pStyle w:val="a5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0" t="0" r="0" b="0"/>
                  <wp:docPr id="26" name="Рисунок 4" descr="&amp;Kcy;&amp;acy;&amp;rcy;&amp;tcy;&amp;icy;&amp;ncy;&amp;kcy;&amp;icy; &amp;pcy;&amp;ocy; &amp;zcy;&amp;acy;&amp;pcy;&amp;rcy;&amp;ocy;&amp;scy;&amp;ucy; &amp;icy;&amp;kcy;&amp;ocy;&amp;ncy;&amp;kcy;&amp;acy; &amp;yucy;&amp;tcy;&amp;ucy;&amp;bcy;">
                    <a:hlinkClick xmlns:a="http://schemas.openxmlformats.org/drawingml/2006/main" r:id="rId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&amp;Kcy;&amp;acy;&amp;rcy;&amp;tcy;&amp;icy;&amp;ncy;&amp;kcy;&amp;icy; &amp;pcy;&amp;ocy; &amp;zcy;&amp;acy;&amp;pcy;&amp;rcy;&amp;ocy;&amp;scy;&amp;ucy; &amp;icy;&amp;kcy;&amp;ocy;&amp;ncy;&amp;kcy;&amp;acy; &amp;yucy;&amp;tcy;&amp;ucy;&amp;b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617" t="5890" r="5959" b="595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hyperlink r:id="rId23" w:history="1">
              <w:r>
                <w:rPr>
                  <w:rStyle w:val="a4"/>
                  <w:rFonts w:ascii="Arial" w:hAnsi="Arial" w:cs="Arial"/>
                  <w:sz w:val="20"/>
                  <w:szCs w:val="20"/>
                  <w:lang w:val="en-US"/>
                </w:rPr>
                <w:t>youtube.com/user/</w:t>
              </w:r>
              <w:proofErr w:type="spellStart"/>
              <w:r>
                <w:rPr>
                  <w:rStyle w:val="a4"/>
                  <w:rFonts w:ascii="Arial" w:hAnsi="Arial" w:cs="Arial"/>
                  <w:sz w:val="20"/>
                  <w:szCs w:val="20"/>
                  <w:lang w:val="en-US"/>
                </w:rPr>
                <w:t>VideoNSTU</w:t>
              </w:r>
              <w:proofErr w:type="spellEnd"/>
            </w:hyperlink>
          </w:p>
          <w:p w:rsidR="008F0FD2" w:rsidRDefault="008F0FD2" w:rsidP="00812869">
            <w:pPr>
              <w:pStyle w:val="a5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0" t="0" r="0" b="0"/>
                  <wp:docPr id="27" name="Рисунок 5" descr="&amp;Kcy;&amp;acy;&amp;rcy;&amp;tcy;&amp;icy;&amp;ncy;&amp;kcy;&amp;icy; &amp;pcy;&amp;ocy; &amp;zcy;&amp;acy;&amp;pcy;&amp;rcy;&amp;ocy;&amp;scy;&amp;ucy; &amp;icy;&amp;kcy;&amp;ocy;&amp;ncy;&amp;kcy;&amp;acy; &amp;pcy;&amp;rcy;&amp;iecy;&amp;scy;&amp;scy;&amp;rcy;&amp;iecy;&amp;lcy;&amp;icy;&amp;zcy;&amp;ycy;">
                    <a:hlinkClick xmlns:a="http://schemas.openxmlformats.org/drawingml/2006/main" r:id="rId2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&amp;Kcy;&amp;acy;&amp;rcy;&amp;tcy;&amp;icy;&amp;ncy;&amp;kcy;&amp;icy; &amp;pcy;&amp;ocy; &amp;zcy;&amp;acy;&amp;pcy;&amp;rcy;&amp;ocy;&amp;scy;&amp;ucy; &amp;icy;&amp;kcy;&amp;ocy;&amp;ncy;&amp;kcy;&amp;acy; &amp;pcy;&amp;rcy;&amp;iecy;&amp;scy;&amp;scy;&amp;rcy;&amp;iecy;&amp;lcy;&amp;icy;&amp;zcy;&amp;y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686" t="24654" r="24588" b="2429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hyperlink r:id="rId26" w:history="1">
              <w:r>
                <w:rPr>
                  <w:rStyle w:val="a4"/>
                  <w:rFonts w:ascii="Arial" w:hAnsi="Arial" w:cs="Arial"/>
                  <w:sz w:val="20"/>
                  <w:szCs w:val="20"/>
                  <w:lang w:val="en-US"/>
                </w:rPr>
                <w:t>instagram.com/</w:t>
              </w:r>
              <w:proofErr w:type="spellStart"/>
              <w:r>
                <w:rPr>
                  <w:rStyle w:val="a4"/>
                  <w:rFonts w:ascii="Arial" w:hAnsi="Arial" w:cs="Arial"/>
                  <w:sz w:val="20"/>
                  <w:szCs w:val="20"/>
                  <w:lang w:val="en-US"/>
                </w:rPr>
                <w:t>nstu_online</w:t>
              </w:r>
              <w:proofErr w:type="spellEnd"/>
            </w:hyperlink>
            <w:r>
              <w:rPr>
                <w:rFonts w:ascii="Arial" w:hAnsi="Arial" w:cs="Arial"/>
                <w:sz w:val="20"/>
                <w:szCs w:val="20"/>
                <w:lang w:val="en-US"/>
              </w:rPr>
              <w:br/>
            </w: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0" t="0" r="0" b="0"/>
                  <wp:docPr id="28" name="Рисунок 6" descr="&amp;Kcy;&amp;acy;&amp;rcy;&amp;tcy;&amp;icy;&amp;ncy;&amp;kcy;&amp;icy; &amp;pcy;&amp;ocy; &amp;zcy;&amp;acy;&amp;pcy;&amp;rcy;&amp;ocy;&amp;scy;&amp;ucy; &amp;icy;&amp;kcy;&amp;ocy;&amp;ncy;&amp;kcy;&amp;acy; &amp;fcy;&amp;ocy;&amp;tcy;&amp;ocy;&amp;gcy;&amp;acy;&amp;lcy;&amp;iecy;&amp;rcy;&amp;iecy;&amp;yacy;">
                    <a:hlinkClick xmlns:a="http://schemas.openxmlformats.org/drawingml/2006/main" r:id="rId2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&amp;Kcy;&amp;acy;&amp;rcy;&amp;tcy;&amp;icy;&amp;ncy;&amp;kcy;&amp;icy; &amp;pcy;&amp;ocy; &amp;zcy;&amp;acy;&amp;pcy;&amp;rcy;&amp;ocy;&amp;scy;&amp;ucy; &amp;icy;&amp;kcy;&amp;ocy;&amp;ncy;&amp;kcy;&amp;acy; &amp;fcy;&amp;ocy;&amp;tcy;&amp;ocy;&amp;gcy;&amp;acy;&amp;lcy;&amp;iecy;&amp;rcy;&amp;iecy;&amp;ya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953" t="4402" r="4913" b="546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hyperlink r:id="rId29" w:history="1">
              <w:r>
                <w:rPr>
                  <w:rStyle w:val="a4"/>
                  <w:rFonts w:ascii="Arial" w:hAnsi="Arial" w:cs="Arial"/>
                  <w:sz w:val="20"/>
                  <w:szCs w:val="20"/>
                  <w:lang w:val="en-US"/>
                </w:rPr>
                <w:t>nstu.ru/</w:t>
              </w:r>
              <w:proofErr w:type="spellStart"/>
              <w:r>
                <w:rPr>
                  <w:rStyle w:val="a4"/>
                  <w:rFonts w:ascii="Arial" w:hAnsi="Arial" w:cs="Arial"/>
                  <w:sz w:val="20"/>
                  <w:szCs w:val="20"/>
                  <w:lang w:val="en-US"/>
                </w:rPr>
                <w:t>fotobank</w:t>
              </w:r>
              <w:proofErr w:type="spellEnd"/>
            </w:hyperlink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hyperlink r:id="rId30" w:history="1">
              <w:r w:rsidRPr="001E0682">
                <w:rPr>
                  <w:rFonts w:ascii="Arial" w:hAnsi="Arial" w:cs="Arial"/>
                  <w:sz w:val="20"/>
                  <w:szCs w:val="20"/>
                </w:rPr>
                <w:object w:dxaOrig="240" w:dyaOrig="225">
                  <v:shape id="_x0000_i1028" type="#_x0000_t75" style="width:12pt;height:11.25pt" o:ole="">
                    <v:imagedata r:id="rId31" o:title=""/>
                  </v:shape>
                  <o:OLEObject Type="Embed" ProgID="PBrush" ShapeID="_x0000_i1028" DrawAspect="Content" ObjectID="_1634992863" r:id="rId32"/>
                </w:object>
              </w:r>
            </w:hyperlink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hyperlink r:id="rId33" w:history="1">
              <w:r>
                <w:rPr>
                  <w:rStyle w:val="a4"/>
                  <w:rFonts w:ascii="Arial" w:hAnsi="Arial" w:cs="Arial"/>
                  <w:sz w:val="20"/>
                  <w:szCs w:val="20"/>
                  <w:lang w:val="en-US"/>
                </w:rPr>
                <w:t>nstu.ru/video</w:t>
              </w:r>
            </w:hyperlink>
          </w:p>
        </w:tc>
        <w:tc>
          <w:tcPr>
            <w:tcW w:w="3191" w:type="dxa"/>
            <w:hideMark/>
          </w:tcPr>
          <w:p w:rsidR="008F0FD2" w:rsidRDefault="008016B8" w:rsidP="00812869">
            <w:pPr>
              <w:pStyle w:val="a5"/>
              <w:rPr>
                <w:rFonts w:ascii="Arial" w:hAnsi="Arial" w:cs="Arial"/>
                <w:sz w:val="20"/>
                <w:szCs w:val="20"/>
                <w:lang w:val="en-US"/>
              </w:rPr>
            </w:pPr>
            <w:hyperlink r:id="rId34" w:history="1">
              <w:r w:rsidR="008F0FD2" w:rsidRPr="001E0682">
                <w:rPr>
                  <w:rFonts w:ascii="Arial" w:hAnsi="Arial" w:cs="Arial"/>
                  <w:sz w:val="20"/>
                  <w:szCs w:val="20"/>
                </w:rPr>
                <w:object w:dxaOrig="240" w:dyaOrig="240">
                  <v:shape id="_x0000_i1029" type="#_x0000_t75" style="width:12pt;height:12pt" o:ole="">
                    <v:imagedata r:id="rId35" o:title=""/>
                  </v:shape>
                  <o:OLEObject Type="Embed" ProgID="PBrush" ShapeID="_x0000_i1029" DrawAspect="Content" ObjectID="_1634992864" r:id="rId36"/>
                </w:object>
              </w:r>
            </w:hyperlink>
            <w:r w:rsidR="008F0FD2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hyperlink r:id="rId37" w:history="1">
              <w:r w:rsidR="008F0FD2">
                <w:rPr>
                  <w:rStyle w:val="a4"/>
                  <w:rFonts w:ascii="Arial" w:hAnsi="Arial" w:cs="Arial"/>
                  <w:sz w:val="20"/>
                  <w:szCs w:val="20"/>
                  <w:lang w:val="en-US"/>
                </w:rPr>
                <w:t>nstu.ru/news</w:t>
              </w:r>
            </w:hyperlink>
          </w:p>
          <w:p w:rsidR="008F0FD2" w:rsidRDefault="008F0FD2" w:rsidP="00812869">
            <w:pPr>
              <w:pStyle w:val="a5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52400" cy="142875"/>
                  <wp:effectExtent l="0" t="0" r="0" b="0"/>
                  <wp:docPr id="31" name="Рисунок 9">
                    <a:hlinkClick xmlns:a="http://schemas.openxmlformats.org/drawingml/2006/main" r:id="rId3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hyperlink r:id="rId40" w:history="1">
              <w:r>
                <w:rPr>
                  <w:rStyle w:val="a4"/>
                  <w:rFonts w:ascii="Arial" w:hAnsi="Arial" w:cs="Arial"/>
                  <w:sz w:val="20"/>
                  <w:szCs w:val="20"/>
                  <w:lang w:val="en-US"/>
                </w:rPr>
                <w:t>nstu.ru/</w:t>
              </w:r>
              <w:proofErr w:type="spellStart"/>
              <w:r>
                <w:rPr>
                  <w:rStyle w:val="a4"/>
                  <w:rFonts w:ascii="Arial" w:hAnsi="Arial" w:cs="Arial"/>
                  <w:sz w:val="20"/>
                  <w:szCs w:val="20"/>
                  <w:lang w:val="en-US"/>
                </w:rPr>
                <w:t>pressreleases</w:t>
              </w:r>
              <w:proofErr w:type="spellEnd"/>
            </w:hyperlink>
          </w:p>
          <w:p w:rsidR="008F0FD2" w:rsidRDefault="008F0FD2" w:rsidP="00812869">
            <w:pPr>
              <w:pStyle w:val="a5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0" t="0" r="0" b="0"/>
                  <wp:docPr id="32" name="Рисунок 10" descr="&amp;Kcy;&amp;acy;&amp;rcy;&amp;tcy;&amp;icy;&amp;ncy;&amp;kcy;&amp;icy; &amp;pcy;&amp;ocy; &amp;zcy;&amp;acy;&amp;pcy;&amp;rcy;&amp;ocy;&amp;scy;&amp;ucy; &amp;icy;&amp;kcy;&amp;ocy;&amp;ncy;&amp;kcy;&amp;acy; &amp;ncy;&amp;ocy;&amp;vcy;&amp;ocy;&amp;scy;&amp;tcy;&amp;icy;">
                    <a:hlinkClick xmlns:a="http://schemas.openxmlformats.org/drawingml/2006/main" r:id="rId4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&amp;Kcy;&amp;acy;&amp;rcy;&amp;tcy;&amp;icy;&amp;ncy;&amp;kcy;&amp;icy; &amp;pcy;&amp;ocy; &amp;zcy;&amp;acy;&amp;pcy;&amp;rcy;&amp;ocy;&amp;scy;&amp;ucy; &amp;icy;&amp;kcy;&amp;ocy;&amp;ncy;&amp;kcy;&amp;acy; &amp;ncy;&amp;ocy;&amp;vcy;&amp;ocy;&amp;scy;&amp;tcy;&amp;i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235" t="4796" r="5995" b="719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hyperlink r:id="rId43" w:history="1">
              <w:r>
                <w:rPr>
                  <w:rStyle w:val="a4"/>
                  <w:rFonts w:ascii="Arial" w:hAnsi="Arial" w:cs="Arial"/>
                  <w:sz w:val="20"/>
                  <w:szCs w:val="20"/>
                  <w:lang w:val="en-US"/>
                </w:rPr>
                <w:t>nstu.ru/is</w:t>
              </w:r>
            </w:hyperlink>
          </w:p>
        </w:tc>
      </w:tr>
    </w:tbl>
    <w:p w:rsidR="008F0FD2" w:rsidRPr="002E28AC" w:rsidRDefault="008F0FD2" w:rsidP="002B72BF">
      <w:pPr>
        <w:spacing w:line="276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9D1427" w:rsidRPr="002E28AC" w:rsidRDefault="009D1427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9D1427" w:rsidRDefault="009D1427"/>
    <w:sectPr w:rsidR="009D1427" w:rsidSect="001E06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D1427"/>
    <w:rsid w:val="00077AEA"/>
    <w:rsid w:val="001A3A9B"/>
    <w:rsid w:val="001E0682"/>
    <w:rsid w:val="002A0953"/>
    <w:rsid w:val="002B72BF"/>
    <w:rsid w:val="002E28AC"/>
    <w:rsid w:val="004A1619"/>
    <w:rsid w:val="004D4820"/>
    <w:rsid w:val="00527F02"/>
    <w:rsid w:val="00553BAA"/>
    <w:rsid w:val="005A244A"/>
    <w:rsid w:val="005C5FA3"/>
    <w:rsid w:val="0063001A"/>
    <w:rsid w:val="008016B8"/>
    <w:rsid w:val="00884D72"/>
    <w:rsid w:val="008A414C"/>
    <w:rsid w:val="008F0FD2"/>
    <w:rsid w:val="009369C6"/>
    <w:rsid w:val="009B72A9"/>
    <w:rsid w:val="009C5721"/>
    <w:rsid w:val="009D1427"/>
    <w:rsid w:val="00B368B9"/>
    <w:rsid w:val="00C41ABA"/>
    <w:rsid w:val="00CA2806"/>
    <w:rsid w:val="00CC4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D7D5342"/>
  <w15:docId w15:val="{93B472AF-71A7-46D0-9EAE-FD48D2612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06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D1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8F0FD2"/>
    <w:rPr>
      <w:color w:val="0000FF"/>
      <w:u w:val="single"/>
    </w:rPr>
  </w:style>
  <w:style w:type="paragraph" w:styleId="a5">
    <w:name w:val="footer"/>
    <w:basedOn w:val="a"/>
    <w:link w:val="a6"/>
    <w:uiPriority w:val="99"/>
    <w:unhideWhenUsed/>
    <w:rsid w:val="008F0FD2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8F0FD2"/>
    <w:rPr>
      <w:rFonts w:ascii="Calibri" w:eastAsia="Times New Roman" w:hAnsi="Calibri" w:cs="Times New Roman"/>
      <w:lang w:eastAsia="ru-RU"/>
    </w:rPr>
  </w:style>
  <w:style w:type="character" w:styleId="a7">
    <w:name w:val="Strong"/>
    <w:basedOn w:val="a0"/>
    <w:uiPriority w:val="22"/>
    <w:qFormat/>
    <w:rsid w:val="009C5721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8A4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A41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84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vk.com/nstu_vk" TargetMode="External"/><Relationship Id="rId18" Type="http://schemas.openxmlformats.org/officeDocument/2006/relationships/image" Target="media/image4.png"/><Relationship Id="rId26" Type="http://schemas.openxmlformats.org/officeDocument/2006/relationships/hyperlink" Target="https://www.instagram.com/nstu_online/" TargetMode="External"/><Relationship Id="rId39" Type="http://schemas.openxmlformats.org/officeDocument/2006/relationships/image" Target="media/image10.png"/><Relationship Id="rId21" Type="http://schemas.openxmlformats.org/officeDocument/2006/relationships/hyperlink" Target="https://www.youtube.com/user/VideoNSTU" TargetMode="External"/><Relationship Id="rId34" Type="http://schemas.openxmlformats.org/officeDocument/2006/relationships/hyperlink" Target="http://www.nstu.ru/news" TargetMode="External"/><Relationship Id="rId42" Type="http://schemas.openxmlformats.org/officeDocument/2006/relationships/image" Target="media/image11.png"/><Relationship Id="rId7" Type="http://schemas.openxmlformats.org/officeDocument/2006/relationships/hyperlink" Target="mailto:derevyagina@corp.nstu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vk.com/nstu_vk" TargetMode="External"/><Relationship Id="rId29" Type="http://schemas.openxmlformats.org/officeDocument/2006/relationships/hyperlink" Target="http://www.nstu.ru/fotobank/" TargetMode="External"/><Relationship Id="rId1" Type="http://schemas.openxmlformats.org/officeDocument/2006/relationships/styles" Target="styles.xml"/><Relationship Id="rId6" Type="http://schemas.openxmlformats.org/officeDocument/2006/relationships/hyperlink" Target="mailto:is@nstu.ru" TargetMode="External"/><Relationship Id="rId11" Type="http://schemas.openxmlformats.org/officeDocument/2006/relationships/oleObject" Target="embeddings/oleObject1.bin"/><Relationship Id="rId24" Type="http://schemas.openxmlformats.org/officeDocument/2006/relationships/hyperlink" Target="https://www.instagram.com/nstu_online/" TargetMode="External"/><Relationship Id="rId32" Type="http://schemas.openxmlformats.org/officeDocument/2006/relationships/oleObject" Target="embeddings/oleObject4.bin"/><Relationship Id="rId37" Type="http://schemas.openxmlformats.org/officeDocument/2006/relationships/hyperlink" Target="http://www.nstu.ru/news" TargetMode="External"/><Relationship Id="rId40" Type="http://schemas.openxmlformats.org/officeDocument/2006/relationships/hyperlink" Target="http://www.nstu.ru/pressreleases" TargetMode="External"/><Relationship Id="rId45" Type="http://schemas.openxmlformats.org/officeDocument/2006/relationships/theme" Target="theme/theme1.xml"/><Relationship Id="rId5" Type="http://schemas.openxmlformats.org/officeDocument/2006/relationships/hyperlink" Target="https://dropmefiles.com/BKgkI" TargetMode="External"/><Relationship Id="rId15" Type="http://schemas.openxmlformats.org/officeDocument/2006/relationships/oleObject" Target="embeddings/oleObject2.bin"/><Relationship Id="rId23" Type="http://schemas.openxmlformats.org/officeDocument/2006/relationships/hyperlink" Target="https://www.youtube.com/user/VideoNSTU" TargetMode="External"/><Relationship Id="rId28" Type="http://schemas.openxmlformats.org/officeDocument/2006/relationships/image" Target="media/image7.jpeg"/><Relationship Id="rId36" Type="http://schemas.openxmlformats.org/officeDocument/2006/relationships/oleObject" Target="embeddings/oleObject5.bin"/><Relationship Id="rId10" Type="http://schemas.openxmlformats.org/officeDocument/2006/relationships/image" Target="media/image2.png"/><Relationship Id="rId19" Type="http://schemas.openxmlformats.org/officeDocument/2006/relationships/oleObject" Target="embeddings/oleObject3.bin"/><Relationship Id="rId31" Type="http://schemas.openxmlformats.org/officeDocument/2006/relationships/image" Target="media/image8.png"/><Relationship Id="rId44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s://twitter.com/nstu_news" TargetMode="External"/><Relationship Id="rId14" Type="http://schemas.openxmlformats.org/officeDocument/2006/relationships/image" Target="media/image3.png"/><Relationship Id="rId22" Type="http://schemas.openxmlformats.org/officeDocument/2006/relationships/image" Target="media/image5.png"/><Relationship Id="rId27" Type="http://schemas.openxmlformats.org/officeDocument/2006/relationships/hyperlink" Target="http://www.nstu.ru/fotobank/" TargetMode="External"/><Relationship Id="rId30" Type="http://schemas.openxmlformats.org/officeDocument/2006/relationships/hyperlink" Target="http://www.nstu.ru/video/" TargetMode="External"/><Relationship Id="rId35" Type="http://schemas.openxmlformats.org/officeDocument/2006/relationships/image" Target="media/image9.png"/><Relationship Id="rId43" Type="http://schemas.openxmlformats.org/officeDocument/2006/relationships/hyperlink" Target="http://nstu.ru/is" TargetMode="External"/><Relationship Id="rId8" Type="http://schemas.openxmlformats.org/officeDocument/2006/relationships/hyperlink" Target="mailto:kurbanov@corp.nstu.ru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twitter.com/nstu_news" TargetMode="External"/><Relationship Id="rId17" Type="http://schemas.openxmlformats.org/officeDocument/2006/relationships/hyperlink" Target="https://www.facebook.com/nstunovosti/" TargetMode="External"/><Relationship Id="rId25" Type="http://schemas.openxmlformats.org/officeDocument/2006/relationships/image" Target="media/image6.jpeg"/><Relationship Id="rId33" Type="http://schemas.openxmlformats.org/officeDocument/2006/relationships/hyperlink" Target="http://www.nstu.ru/video/" TargetMode="External"/><Relationship Id="rId38" Type="http://schemas.openxmlformats.org/officeDocument/2006/relationships/hyperlink" Target="http://www.nstu.ru/pressreleases" TargetMode="External"/><Relationship Id="rId20" Type="http://schemas.openxmlformats.org/officeDocument/2006/relationships/hyperlink" Target="https://www.facebook.com/nstunovosti/" TargetMode="External"/><Relationship Id="rId41" Type="http://schemas.openxmlformats.org/officeDocument/2006/relationships/hyperlink" Target="http://nstu.ru/i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507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Пользователь Windows</cp:lastModifiedBy>
  <cp:revision>5</cp:revision>
  <dcterms:created xsi:type="dcterms:W3CDTF">2019-11-07T02:31:00Z</dcterms:created>
  <dcterms:modified xsi:type="dcterms:W3CDTF">2019-11-11T08:54:00Z</dcterms:modified>
</cp:coreProperties>
</file>